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7F1" w:rsidRPr="004E665D" w:rsidRDefault="004F2DF6" w:rsidP="0012177D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sz w:val="28"/>
          <w:szCs w:val="28"/>
        </w:rPr>
        <w:br/>
      </w:r>
    </w:p>
    <w:p w:rsidR="00CD6E5F" w:rsidRPr="00C228AF" w:rsidRDefault="00CD6E5F" w:rsidP="00CD6E5F">
      <w:pPr>
        <w:spacing w:after="0"/>
        <w:jc w:val="center"/>
        <w:rPr>
          <w:rFonts w:cs="Times New Roman"/>
          <w:b/>
          <w:bCs/>
          <w:iCs/>
          <w:sz w:val="28"/>
          <w:szCs w:val="28"/>
        </w:rPr>
      </w:pPr>
      <w:r w:rsidRPr="00C228AF">
        <w:rPr>
          <w:rFonts w:cs="Times New Roman"/>
          <w:b/>
          <w:bCs/>
          <w:iCs/>
          <w:sz w:val="28"/>
          <w:szCs w:val="28"/>
        </w:rPr>
        <w:t>«Стоп, коррупция»</w:t>
      </w:r>
    </w:p>
    <w:p w:rsidR="00CD6E5F" w:rsidRPr="008E67F1" w:rsidRDefault="00CD6E5F" w:rsidP="00CD6E5F">
      <w:pPr>
        <w:spacing w:after="0"/>
        <w:jc w:val="center"/>
        <w:rPr>
          <w:rFonts w:cs="Times New Roman"/>
          <w:bCs/>
          <w:i/>
          <w:iCs/>
          <w:sz w:val="28"/>
          <w:szCs w:val="28"/>
        </w:rPr>
      </w:pPr>
      <w:r>
        <w:rPr>
          <w:rFonts w:cs="Times New Roman"/>
          <w:bCs/>
          <w:i/>
          <w:iCs/>
          <w:sz w:val="28"/>
          <w:szCs w:val="28"/>
        </w:rPr>
        <w:t>к</w:t>
      </w:r>
      <w:r w:rsidRPr="008E67F1">
        <w:rPr>
          <w:rFonts w:cs="Times New Roman"/>
          <w:bCs/>
          <w:i/>
          <w:iCs/>
          <w:sz w:val="28"/>
          <w:szCs w:val="28"/>
        </w:rPr>
        <w:t xml:space="preserve">виз в рамках </w:t>
      </w:r>
      <w:r>
        <w:rPr>
          <w:rFonts w:cs="Times New Roman"/>
          <w:bCs/>
          <w:i/>
          <w:iCs/>
          <w:sz w:val="28"/>
          <w:szCs w:val="28"/>
        </w:rPr>
        <w:t>мер по противодействию</w:t>
      </w:r>
      <w:r w:rsidRPr="008E67F1">
        <w:rPr>
          <w:rFonts w:cs="Times New Roman"/>
          <w:bCs/>
          <w:i/>
          <w:iCs/>
          <w:sz w:val="28"/>
          <w:szCs w:val="28"/>
        </w:rPr>
        <w:t xml:space="preserve"> коррупции </w:t>
      </w:r>
      <w:r>
        <w:rPr>
          <w:rFonts w:cs="Times New Roman"/>
          <w:bCs/>
          <w:i/>
          <w:iCs/>
          <w:sz w:val="28"/>
          <w:szCs w:val="28"/>
        </w:rPr>
        <w:t xml:space="preserve">на платформе </w:t>
      </w:r>
      <w:r>
        <w:rPr>
          <w:rFonts w:cs="Times New Roman"/>
          <w:bCs/>
          <w:i/>
          <w:iCs/>
          <w:sz w:val="28"/>
          <w:szCs w:val="28"/>
          <w:lang w:val="en-US"/>
        </w:rPr>
        <w:t>Zoom</w:t>
      </w:r>
    </w:p>
    <w:p w:rsidR="007833FC" w:rsidRPr="004E665D" w:rsidRDefault="007833FC" w:rsidP="007833FC">
      <w:pPr>
        <w:spacing w:after="0"/>
        <w:jc w:val="center"/>
        <w:rPr>
          <w:rFonts w:cs="Times New Roman"/>
          <w:bCs/>
          <w:i/>
          <w:iCs/>
        </w:rPr>
      </w:pPr>
    </w:p>
    <w:p w:rsidR="007833FC" w:rsidRDefault="007833FC" w:rsidP="008E67F1">
      <w:pPr>
        <w:spacing w:after="0"/>
        <w:rPr>
          <w:rFonts w:cs="Times New Roman"/>
          <w:b/>
          <w:bCs/>
          <w:iCs/>
        </w:rPr>
      </w:pPr>
    </w:p>
    <w:p w:rsidR="00CD6E5F" w:rsidRDefault="00CD6E5F" w:rsidP="00CD6E5F">
      <w:pPr>
        <w:spacing w:after="0" w:line="276" w:lineRule="auto"/>
        <w:ind w:firstLine="1134"/>
        <w:jc w:val="both"/>
        <w:rPr>
          <w:bCs/>
          <w:iCs/>
        </w:rPr>
      </w:pPr>
      <w:r>
        <w:rPr>
          <w:bCs/>
          <w:iCs/>
        </w:rPr>
        <w:t xml:space="preserve">21 сентября </w:t>
      </w:r>
      <w:r w:rsidR="00124D63">
        <w:rPr>
          <w:bCs/>
          <w:iCs/>
        </w:rPr>
        <w:t xml:space="preserve">Центральная районная библиотека «В Озерках» </w:t>
      </w:r>
      <w:r>
        <w:rPr>
          <w:bCs/>
          <w:iCs/>
        </w:rPr>
        <w:t xml:space="preserve">на платформе </w:t>
      </w:r>
      <w:r>
        <w:rPr>
          <w:bCs/>
          <w:iCs/>
          <w:lang w:val="en-US"/>
        </w:rPr>
        <w:t>Zoom</w:t>
      </w:r>
      <w:r w:rsidRPr="008E67F1">
        <w:rPr>
          <w:bCs/>
          <w:iCs/>
        </w:rPr>
        <w:t xml:space="preserve"> </w:t>
      </w:r>
      <w:r w:rsidR="00124D63">
        <w:rPr>
          <w:bCs/>
          <w:iCs/>
        </w:rPr>
        <w:t>провела</w:t>
      </w:r>
      <w:r>
        <w:rPr>
          <w:bCs/>
          <w:iCs/>
        </w:rPr>
        <w:t xml:space="preserve"> для читателей и всех желающих</w:t>
      </w:r>
      <w:r w:rsidR="00124D63">
        <w:rPr>
          <w:bCs/>
          <w:iCs/>
        </w:rPr>
        <w:t xml:space="preserve"> онлайн-квиз «Стоп, коррупция»</w:t>
      </w:r>
      <w:r>
        <w:rPr>
          <w:bCs/>
          <w:iCs/>
        </w:rPr>
        <w:t xml:space="preserve">, </w:t>
      </w:r>
      <w:proofErr w:type="gramStart"/>
      <w:r>
        <w:rPr>
          <w:bCs/>
          <w:iCs/>
        </w:rPr>
        <w:t>посвящённый</w:t>
      </w:r>
      <w:proofErr w:type="gramEnd"/>
      <w:r>
        <w:rPr>
          <w:bCs/>
          <w:iCs/>
        </w:rPr>
        <w:t xml:space="preserve"> антикоррупционному образованию.</w:t>
      </w:r>
    </w:p>
    <w:p w:rsidR="00191304" w:rsidRDefault="00191304" w:rsidP="0012177D">
      <w:pPr>
        <w:spacing w:after="0" w:line="276" w:lineRule="auto"/>
        <w:ind w:firstLine="1134"/>
        <w:jc w:val="both"/>
      </w:pPr>
      <w:r>
        <w:t>Коррупция – это угроза обществу и государству, это явление, которое наносит ущерб полному и всестороннему развитию любого общества</w:t>
      </w:r>
      <w:r w:rsidR="007833FC">
        <w:t xml:space="preserve">. </w:t>
      </w:r>
      <w:r>
        <w:t>Уровень образования населения, его правовой культуры – это не толь</w:t>
      </w:r>
      <w:bookmarkStart w:id="0" w:name="_GoBack"/>
      <w:bookmarkEnd w:id="0"/>
      <w:r>
        <w:t xml:space="preserve">ко престиж страны, но и вопрос национальной безопасности. </w:t>
      </w:r>
    </w:p>
    <w:p w:rsidR="004F2DF6" w:rsidRDefault="004F2DF6" w:rsidP="00D46880">
      <w:pPr>
        <w:spacing w:after="0" w:line="276" w:lineRule="auto"/>
        <w:ind w:firstLine="1134"/>
        <w:jc w:val="both"/>
      </w:pPr>
      <w:r>
        <w:t>Сотрудники библиотеки «В Озерках» начали встречу с краткой вводной</w:t>
      </w:r>
      <w:r w:rsidR="00D46880">
        <w:t xml:space="preserve"> теоретической</w:t>
      </w:r>
      <w:r>
        <w:t xml:space="preserve"> части, посвящённой истории и происхождению понятия «Коррупция». Важным моментом </w:t>
      </w:r>
      <w:r w:rsidR="00D46880">
        <w:t xml:space="preserve">мероприятия </w:t>
      </w:r>
      <w:r>
        <w:t>стал опрос участников по следующим темам:</w:t>
      </w:r>
    </w:p>
    <w:p w:rsidR="00D46880" w:rsidRDefault="00D46880" w:rsidP="00D46880">
      <w:pPr>
        <w:spacing w:after="0" w:line="276" w:lineRule="auto"/>
        <w:ind w:firstLine="1134"/>
        <w:jc w:val="center"/>
      </w:pPr>
    </w:p>
    <w:p w:rsidR="004F2DF6" w:rsidRPr="004F2DF6" w:rsidRDefault="004F2DF6" w:rsidP="00C228AF">
      <w:pPr>
        <w:spacing w:after="0" w:line="276" w:lineRule="auto"/>
        <w:rPr>
          <w:i/>
        </w:rPr>
      </w:pPr>
      <w:r w:rsidRPr="004F2DF6">
        <w:rPr>
          <w:i/>
        </w:rPr>
        <w:t>1. Знаете ли Вы, что такое «коррупция»?</w:t>
      </w:r>
    </w:p>
    <w:p w:rsidR="004F2DF6" w:rsidRDefault="004F2DF6" w:rsidP="00C228AF">
      <w:pPr>
        <w:spacing w:after="0" w:line="276" w:lineRule="auto"/>
        <w:ind w:left="422"/>
      </w:pPr>
      <w:r>
        <w:t xml:space="preserve">В данном вопросе утвердительно ответили </w:t>
      </w:r>
      <w:r w:rsidR="00CD6E5F">
        <w:t>18</w:t>
      </w:r>
      <w:r w:rsidR="007833FC">
        <w:t xml:space="preserve"> </w:t>
      </w:r>
      <w:r w:rsidR="00CD6E5F">
        <w:t>человек из 23</w:t>
      </w:r>
      <w:r>
        <w:t>.</w:t>
      </w:r>
    </w:p>
    <w:p w:rsidR="004F2DF6" w:rsidRPr="004F2DF6" w:rsidRDefault="004F2DF6" w:rsidP="00C228AF">
      <w:pPr>
        <w:spacing w:after="0" w:line="276" w:lineRule="auto"/>
        <w:rPr>
          <w:i/>
        </w:rPr>
      </w:pPr>
      <w:r w:rsidRPr="004F2DF6">
        <w:rPr>
          <w:i/>
        </w:rPr>
        <w:t>2. Считаете ли Вы, что с коррупцией необходимо бороться?</w:t>
      </w:r>
    </w:p>
    <w:p w:rsidR="004F2DF6" w:rsidRDefault="004F2DF6" w:rsidP="00C228AF">
      <w:pPr>
        <w:spacing w:after="0" w:line="276" w:lineRule="auto"/>
        <w:ind w:left="422"/>
      </w:pPr>
      <w:r>
        <w:t>Положительный ответ н</w:t>
      </w:r>
      <w:r w:rsidR="00CD6E5F">
        <w:t>а этот вопрос дали все 23</w:t>
      </w:r>
      <w:r w:rsidR="008930D7">
        <w:t xml:space="preserve"> участника</w:t>
      </w:r>
      <w:r>
        <w:t xml:space="preserve"> встречи.</w:t>
      </w:r>
    </w:p>
    <w:p w:rsidR="00D46880" w:rsidRDefault="00D46880" w:rsidP="00D46880">
      <w:pPr>
        <w:spacing w:after="0" w:line="276" w:lineRule="auto"/>
        <w:ind w:firstLine="1134"/>
        <w:jc w:val="center"/>
      </w:pPr>
    </w:p>
    <w:p w:rsidR="004F2DF6" w:rsidRDefault="004F2DF6" w:rsidP="008930D7">
      <w:pPr>
        <w:spacing w:after="0" w:line="276" w:lineRule="auto"/>
        <w:ind w:firstLine="1134"/>
        <w:jc w:val="both"/>
      </w:pPr>
      <w:r>
        <w:t>Д</w:t>
      </w:r>
      <w:r w:rsidR="00D46880">
        <w:t>алее д</w:t>
      </w:r>
      <w:r>
        <w:t>ля участников игры прозвучали 10 вопросов</w:t>
      </w:r>
      <w:r w:rsidR="00D46880">
        <w:t>: ведущий квиза озвучивал вопросы вслух, одновременно с этим</w:t>
      </w:r>
      <w:r w:rsidR="00FC3F2A">
        <w:t>,</w:t>
      </w:r>
      <w:r w:rsidR="00D46880">
        <w:t xml:space="preserve"> вопрос визуально дублировался на экране </w:t>
      </w:r>
      <w:r w:rsidR="00FC3F2A">
        <w:t>монитора каждого участника</w:t>
      </w:r>
      <w:r w:rsidR="00D46880">
        <w:t xml:space="preserve">, после чего в течение минуты участники давали свои ответы на вопрос письменно, используя чат платформы </w:t>
      </w:r>
      <w:r w:rsidR="00D46880">
        <w:rPr>
          <w:lang w:val="en-US"/>
        </w:rPr>
        <w:t>Zoom</w:t>
      </w:r>
      <w:r w:rsidR="00D46880">
        <w:t>.</w:t>
      </w:r>
      <w:r w:rsidR="00CD6E5F">
        <w:t xml:space="preserve"> В каждом раунде засчитывался первый правильный ответ</w:t>
      </w:r>
      <w:r w:rsidR="008930D7">
        <w:t xml:space="preserve"> – </w:t>
      </w:r>
      <w:r w:rsidR="00CD6E5F">
        <w:t>победителем раунда считался игрок, ответивший верно первым.</w:t>
      </w:r>
    </w:p>
    <w:p w:rsidR="00CD6E5F" w:rsidRDefault="00CD6E5F" w:rsidP="00CD6E5F">
      <w:pPr>
        <w:spacing w:after="0" w:line="276" w:lineRule="auto"/>
        <w:jc w:val="both"/>
      </w:pPr>
    </w:p>
    <w:p w:rsidR="007833FC" w:rsidRDefault="00D46880" w:rsidP="00CD6E5F">
      <w:pPr>
        <w:spacing w:after="0" w:line="276" w:lineRule="auto"/>
        <w:ind w:firstLine="1134"/>
        <w:jc w:val="both"/>
      </w:pPr>
      <w:r>
        <w:t>Через несколько мгновений после завершения квиза сотрудники библиотеки</w:t>
      </w:r>
      <w:r w:rsidR="00FC3F2A">
        <w:t xml:space="preserve"> в прямом эфире подвели итоги</w:t>
      </w:r>
      <w:r w:rsidR="00CD6E5F">
        <w:t xml:space="preserve"> и объявили </w:t>
      </w:r>
      <w:proofErr w:type="spellStart"/>
      <w:r w:rsidR="00CD6E5F">
        <w:t>никнеймы</w:t>
      </w:r>
      <w:proofErr w:type="spellEnd"/>
      <w:r w:rsidR="00CD6E5F">
        <w:t xml:space="preserve"> победителей </w:t>
      </w:r>
      <w:proofErr w:type="spellStart"/>
      <w:r w:rsidR="00CD6E5F">
        <w:t>квиза</w:t>
      </w:r>
      <w:proofErr w:type="spellEnd"/>
      <w:r w:rsidR="00CD6E5F">
        <w:t>.</w:t>
      </w:r>
    </w:p>
    <w:p w:rsidR="00D46880" w:rsidRDefault="00D46880" w:rsidP="004E665D">
      <w:pPr>
        <w:spacing w:after="0" w:line="276" w:lineRule="auto"/>
        <w:ind w:firstLine="1134"/>
        <w:jc w:val="both"/>
      </w:pPr>
      <w:r>
        <w:t>После окончания мероприятия на указанные при регистрации электронные адреса победителей квиза были высланы дипломы</w:t>
      </w:r>
      <w:r w:rsidR="00CD6E5F">
        <w:t xml:space="preserve"> и</w:t>
      </w:r>
      <w:r>
        <w:t xml:space="preserve"> сертификаты, подтверждающие участие.</w:t>
      </w:r>
    </w:p>
    <w:p w:rsidR="004E665D" w:rsidRPr="004E665D" w:rsidRDefault="004E665D" w:rsidP="004E665D">
      <w:pPr>
        <w:spacing w:after="0" w:line="276" w:lineRule="auto"/>
        <w:ind w:firstLine="1134"/>
        <w:jc w:val="both"/>
      </w:pPr>
    </w:p>
    <w:p w:rsidR="00652A6E" w:rsidRDefault="00D46880" w:rsidP="0012177D">
      <w:pPr>
        <w:spacing w:after="0" w:line="276" w:lineRule="auto"/>
        <w:ind w:firstLine="708"/>
        <w:jc w:val="both"/>
        <w:rPr>
          <w:bCs/>
          <w:iCs/>
        </w:rPr>
      </w:pPr>
      <w:r>
        <w:rPr>
          <w:b/>
          <w:bCs/>
          <w:iCs/>
        </w:rPr>
        <w:t xml:space="preserve">В мероприятии приняли участие: </w:t>
      </w:r>
      <w:r w:rsidR="00CD6E5F">
        <w:rPr>
          <w:bCs/>
          <w:iCs/>
        </w:rPr>
        <w:t>23</w:t>
      </w:r>
      <w:r w:rsidRPr="00FC3F2A">
        <w:rPr>
          <w:bCs/>
          <w:iCs/>
        </w:rPr>
        <w:t xml:space="preserve"> человек</w:t>
      </w:r>
      <w:r w:rsidR="00CD6E5F">
        <w:rPr>
          <w:bCs/>
          <w:iCs/>
        </w:rPr>
        <w:t>а</w:t>
      </w:r>
      <w:r w:rsidRPr="00FC3F2A">
        <w:rPr>
          <w:bCs/>
          <w:iCs/>
        </w:rPr>
        <w:t>.</w:t>
      </w:r>
    </w:p>
    <w:p w:rsidR="00652A6E" w:rsidRPr="0012177D" w:rsidRDefault="00576C0C" w:rsidP="0012177D">
      <w:pPr>
        <w:spacing w:after="0" w:line="276" w:lineRule="auto"/>
        <w:ind w:firstLine="708"/>
        <w:jc w:val="both"/>
        <w:rPr>
          <w:bCs/>
          <w:iCs/>
        </w:rPr>
      </w:pPr>
      <w:r>
        <w:rPr>
          <w:b/>
          <w:bCs/>
          <w:iCs/>
        </w:rPr>
        <w:t>Место проведения:</w:t>
      </w:r>
      <w:r>
        <w:rPr>
          <w:bCs/>
          <w:iCs/>
        </w:rPr>
        <w:t xml:space="preserve"> </w:t>
      </w:r>
      <w:r w:rsidR="00652A6E">
        <w:rPr>
          <w:bCs/>
          <w:iCs/>
        </w:rPr>
        <w:t xml:space="preserve">платформа </w:t>
      </w:r>
      <w:r w:rsidR="00652A6E">
        <w:rPr>
          <w:bCs/>
          <w:iCs/>
          <w:lang w:val="en-US"/>
        </w:rPr>
        <w:t>Zoom</w:t>
      </w:r>
      <w:r w:rsidR="0012177D">
        <w:rPr>
          <w:bCs/>
          <w:iCs/>
        </w:rPr>
        <w:t>.</w:t>
      </w:r>
    </w:p>
    <w:p w:rsidR="00BA24DA" w:rsidRPr="00C05066" w:rsidRDefault="00652A6E" w:rsidP="00C05066">
      <w:pPr>
        <w:spacing w:after="0" w:line="276" w:lineRule="auto"/>
        <w:ind w:firstLine="708"/>
        <w:jc w:val="both"/>
        <w:rPr>
          <w:bCs/>
          <w:iCs/>
        </w:rPr>
      </w:pPr>
      <w:r w:rsidRPr="00652A6E">
        <w:rPr>
          <w:b/>
          <w:bCs/>
          <w:iCs/>
        </w:rPr>
        <w:t>Организатор:</w:t>
      </w:r>
      <w:r>
        <w:rPr>
          <w:bCs/>
          <w:iCs/>
        </w:rPr>
        <w:t xml:space="preserve"> </w:t>
      </w:r>
      <w:r w:rsidR="00576C0C">
        <w:rPr>
          <w:bCs/>
          <w:iCs/>
        </w:rPr>
        <w:t xml:space="preserve">СПб ГБУ «ЦБС Выборгского района» Центральная </w:t>
      </w:r>
      <w:r>
        <w:rPr>
          <w:bCs/>
          <w:iCs/>
        </w:rPr>
        <w:t xml:space="preserve">районная библиотека «В Озерках», </w:t>
      </w:r>
      <w:r w:rsidR="00576C0C">
        <w:rPr>
          <w:bCs/>
          <w:iCs/>
        </w:rPr>
        <w:t>пр. Энгельса, 111</w:t>
      </w:r>
      <w:r w:rsidR="00C05066">
        <w:rPr>
          <w:bCs/>
          <w:iCs/>
        </w:rPr>
        <w:t>.</w:t>
      </w:r>
    </w:p>
    <w:sectPr w:rsidR="00BA24DA" w:rsidRPr="00C05066" w:rsidSect="007833FC">
      <w:headerReference w:type="default" r:id="rId6"/>
      <w:pgSz w:w="11906" w:h="16838"/>
      <w:pgMar w:top="1266" w:right="850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DF4" w:rsidRDefault="00783DF4" w:rsidP="00576C0C">
      <w:pPr>
        <w:spacing w:after="0"/>
      </w:pPr>
      <w:r>
        <w:separator/>
      </w:r>
    </w:p>
  </w:endnote>
  <w:endnote w:type="continuationSeparator" w:id="0">
    <w:p w:rsidR="00783DF4" w:rsidRDefault="00783DF4" w:rsidP="00576C0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DF4" w:rsidRDefault="00783DF4" w:rsidP="00576C0C">
      <w:pPr>
        <w:spacing w:after="0"/>
      </w:pPr>
      <w:r>
        <w:separator/>
      </w:r>
    </w:p>
  </w:footnote>
  <w:footnote w:type="continuationSeparator" w:id="0">
    <w:p w:rsidR="00783DF4" w:rsidRDefault="00783DF4" w:rsidP="00576C0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0C" w:rsidRDefault="00576C0C">
    <w:pPr>
      <w:pStyle w:val="a3"/>
    </w:pPr>
    <w:r>
      <w:rPr>
        <w:noProof/>
      </w:rPr>
      <w:drawing>
        <wp:inline distT="0" distB="0" distL="0" distR="0">
          <wp:extent cx="2800350" cy="796925"/>
          <wp:effectExtent l="0" t="0" r="0" b="3175"/>
          <wp:docPr id="4" name="officeArt object" descr="Picture 26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621" descr="Picture 262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7969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D1516"/>
    <w:rsid w:val="0006663D"/>
    <w:rsid w:val="0012177D"/>
    <w:rsid w:val="00124D63"/>
    <w:rsid w:val="00191304"/>
    <w:rsid w:val="00214944"/>
    <w:rsid w:val="002E516C"/>
    <w:rsid w:val="004E665D"/>
    <w:rsid w:val="004F2DF6"/>
    <w:rsid w:val="005635A7"/>
    <w:rsid w:val="00576C0C"/>
    <w:rsid w:val="00595383"/>
    <w:rsid w:val="00652A6E"/>
    <w:rsid w:val="007833FC"/>
    <w:rsid w:val="00783DF4"/>
    <w:rsid w:val="008930D7"/>
    <w:rsid w:val="008B0953"/>
    <w:rsid w:val="008E67F1"/>
    <w:rsid w:val="00A8795A"/>
    <w:rsid w:val="00BA24DA"/>
    <w:rsid w:val="00BD11A4"/>
    <w:rsid w:val="00C05066"/>
    <w:rsid w:val="00C228AF"/>
    <w:rsid w:val="00C46454"/>
    <w:rsid w:val="00CA7206"/>
    <w:rsid w:val="00CD6E5F"/>
    <w:rsid w:val="00D46880"/>
    <w:rsid w:val="00DD1516"/>
    <w:rsid w:val="00FC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C0C"/>
    <w:pPr>
      <w:spacing w:after="2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C0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76C0C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styleId="a5">
    <w:name w:val="footer"/>
    <w:basedOn w:val="a"/>
    <w:link w:val="a6"/>
    <w:uiPriority w:val="99"/>
    <w:unhideWhenUsed/>
    <w:rsid w:val="00576C0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76C0C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character" w:styleId="a7">
    <w:name w:val="Hyperlink"/>
    <w:basedOn w:val="a0"/>
    <w:uiPriority w:val="99"/>
    <w:unhideWhenUsed/>
    <w:rsid w:val="00652A6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52A6E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228AF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28AF"/>
    <w:rPr>
      <w:rFonts w:ascii="Tahoma" w:eastAsia="Arial Unicode MS" w:hAnsi="Tahoma" w:cs="Tahoma"/>
      <w:color w:val="000000"/>
      <w:sz w:val="16"/>
      <w:szCs w:val="16"/>
      <w:u w:color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11</cp:revision>
  <dcterms:created xsi:type="dcterms:W3CDTF">2021-08-27T07:24:00Z</dcterms:created>
  <dcterms:modified xsi:type="dcterms:W3CDTF">2022-10-27T14:18:00Z</dcterms:modified>
</cp:coreProperties>
</file>